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58E941F3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C0E9760" w:rsidR="00921A1D" w:rsidRDefault="001F5180" w:rsidP="00921A1D">
      <w:pPr>
        <w:rPr>
          <w:rFonts w:ascii="Arial Narrow" w:hAnsi="Arial Narrow"/>
        </w:rPr>
      </w:pPr>
      <w:r>
        <w:rPr>
          <w:rFonts w:ascii="Arial Narrow" w:hAnsi="Arial Narrow"/>
        </w:rPr>
        <w:t>MORiW: 272.</w:t>
      </w:r>
      <w:r w:rsidR="009975BB">
        <w:rPr>
          <w:rFonts w:ascii="Arial Narrow" w:hAnsi="Arial Narrow"/>
        </w:rPr>
        <w:t>69</w:t>
      </w:r>
      <w:r>
        <w:rPr>
          <w:rFonts w:ascii="Arial Narrow" w:hAnsi="Arial Narrow"/>
        </w:rPr>
        <w:t>.2023</w:t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>
        <w:rPr>
          <w:rFonts w:ascii="Arial Narrow" w:hAnsi="Arial Narrow"/>
        </w:rPr>
        <w:t xml:space="preserve">Grudziądz, dnia </w:t>
      </w:r>
      <w:r w:rsidR="009975BB">
        <w:rPr>
          <w:rFonts w:ascii="Arial Narrow" w:hAnsi="Arial Narrow"/>
        </w:rPr>
        <w:t>12.10</w:t>
      </w:r>
      <w:r>
        <w:rPr>
          <w:rFonts w:ascii="Arial Narrow" w:hAnsi="Arial Narrow"/>
        </w:rPr>
        <w:t>.2023</w:t>
      </w:r>
      <w:r w:rsidR="00921A1D"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12000FAA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9975BB">
        <w:rPr>
          <w:rFonts w:ascii="Arial Narrow" w:hAnsi="Arial Narrow"/>
          <w:b/>
          <w:sz w:val="22"/>
          <w:szCs w:val="22"/>
        </w:rPr>
        <w:t>Remont dachu na budynku Klubu MK</w:t>
      </w:r>
      <w:r w:rsidR="001F5180">
        <w:rPr>
          <w:rFonts w:ascii="Arial Narrow" w:hAnsi="Arial Narrow"/>
          <w:b/>
          <w:sz w:val="22"/>
          <w:szCs w:val="22"/>
        </w:rPr>
        <w:t>S Start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2401CA9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1F5180">
        <w:rPr>
          <w:rFonts w:ascii="Arial Narrow" w:hAnsi="Arial Narrow"/>
          <w:sz w:val="22"/>
          <w:szCs w:val="22"/>
        </w:rPr>
        <w:t xml:space="preserve">o </w:t>
      </w:r>
      <w:r w:rsidR="00CF6FC5">
        <w:rPr>
          <w:rFonts w:ascii="Arial Narrow" w:hAnsi="Arial Narrow"/>
          <w:sz w:val="22"/>
          <w:szCs w:val="22"/>
        </w:rPr>
        <w:t xml:space="preserve"> </w:t>
      </w:r>
      <w:r w:rsidR="001F5180">
        <w:rPr>
          <w:rFonts w:ascii="Arial Narrow" w:hAnsi="Arial Narrow"/>
          <w:sz w:val="22"/>
          <w:szCs w:val="22"/>
        </w:rPr>
        <w:t>5</w:t>
      </w:r>
      <w:r w:rsidR="00CF6FC5">
        <w:rPr>
          <w:rFonts w:ascii="Arial Narrow" w:hAnsi="Arial Narrow"/>
          <w:sz w:val="22"/>
          <w:szCs w:val="22"/>
        </w:rPr>
        <w:t xml:space="preserve"> ofert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56DA4FE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9975BB">
        <w:rPr>
          <w:rFonts w:ascii="Arial Narrow" w:hAnsi="Arial Narrow"/>
          <w:b/>
          <w:sz w:val="22"/>
          <w:szCs w:val="22"/>
        </w:rPr>
        <w:t xml:space="preserve">Usługi Ogólnobudowlane Wioletta </w:t>
      </w:r>
      <w:proofErr w:type="spellStart"/>
      <w:r w:rsidR="009975BB">
        <w:rPr>
          <w:rFonts w:ascii="Arial Narrow" w:hAnsi="Arial Narrow"/>
          <w:b/>
          <w:sz w:val="22"/>
          <w:szCs w:val="22"/>
        </w:rPr>
        <w:t>Preczewska</w:t>
      </w:r>
      <w:proofErr w:type="spellEnd"/>
      <w:r w:rsidR="009975BB">
        <w:rPr>
          <w:rFonts w:ascii="Arial Narrow" w:hAnsi="Arial Narrow"/>
          <w:b/>
          <w:sz w:val="22"/>
          <w:szCs w:val="22"/>
        </w:rPr>
        <w:t>, ul. Moniuszki 5/5, 86-300 Grudziądz</w:t>
      </w:r>
      <w:r w:rsidR="001F5180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1F5180"/>
    <w:rsid w:val="00290C1C"/>
    <w:rsid w:val="002E1BA7"/>
    <w:rsid w:val="003633F1"/>
    <w:rsid w:val="00662417"/>
    <w:rsid w:val="00877BEF"/>
    <w:rsid w:val="0090024A"/>
    <w:rsid w:val="00921A1D"/>
    <w:rsid w:val="00962488"/>
    <w:rsid w:val="009975BB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2023-10-12T09:08:00Z</cp:lastPrinted>
  <dcterms:created xsi:type="dcterms:W3CDTF">2017-07-21T05:30:00Z</dcterms:created>
  <dcterms:modified xsi:type="dcterms:W3CDTF">2023-10-12T09:08:00Z</dcterms:modified>
</cp:coreProperties>
</file>