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548" w:rsidRDefault="00560548" w:rsidP="00560548">
      <w:pPr>
        <w:jc w:val="center"/>
      </w:pP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548" w:rsidRDefault="00560548" w:rsidP="0056054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560548" w:rsidRDefault="00560548" w:rsidP="00560548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560548" w:rsidRDefault="00560548" w:rsidP="00560548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MORiW: 23.230.2300.1</w:t>
      </w:r>
      <w:r w:rsidR="00410243">
        <w:rPr>
          <w:rFonts w:ascii="Arial Narrow" w:hAnsi="Arial Narrow" w:cs="Arial"/>
        </w:rPr>
        <w:t>3.2019</w:t>
      </w:r>
      <w:r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  <w:t xml:space="preserve">Grudziądz, dnia </w:t>
      </w:r>
      <w:r w:rsidR="00410243">
        <w:rPr>
          <w:rFonts w:ascii="Arial Narrow" w:hAnsi="Arial Narrow" w:cs="Arial"/>
        </w:rPr>
        <w:t>29.05.2019</w:t>
      </w:r>
      <w:r>
        <w:rPr>
          <w:rFonts w:ascii="Arial Narrow" w:hAnsi="Arial Narrow" w:cs="Arial"/>
        </w:rPr>
        <w:t xml:space="preserve"> r.</w:t>
      </w:r>
    </w:p>
    <w:p w:rsidR="00560548" w:rsidRDefault="00560548" w:rsidP="00560548"/>
    <w:p w:rsidR="00560548" w:rsidRDefault="00560548" w:rsidP="0056054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60548" w:rsidRDefault="00560548" w:rsidP="00560548">
      <w:pPr>
        <w:jc w:val="both"/>
      </w:pPr>
    </w:p>
    <w:p w:rsidR="00560548" w:rsidRDefault="00560548" w:rsidP="00560548">
      <w:pPr>
        <w:ind w:left="4956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BIP MORiW</w:t>
      </w:r>
      <w:r>
        <w:rPr>
          <w:rFonts w:ascii="Arial Narrow" w:hAnsi="Arial Narrow"/>
          <w:b/>
        </w:rPr>
        <w:tab/>
      </w:r>
    </w:p>
    <w:p w:rsidR="00560548" w:rsidRDefault="00560548" w:rsidP="00560548">
      <w:pPr>
        <w:ind w:left="4956"/>
        <w:rPr>
          <w:rFonts w:ascii="Arial Narrow" w:hAnsi="Arial Narrow"/>
          <w:b/>
        </w:rPr>
      </w:pPr>
    </w:p>
    <w:p w:rsidR="00560548" w:rsidRDefault="00560548" w:rsidP="00560548">
      <w:pPr>
        <w:ind w:left="4956"/>
        <w:rPr>
          <w:rFonts w:ascii="Arial Narrow" w:hAnsi="Arial Narrow"/>
          <w:b/>
        </w:rPr>
      </w:pPr>
    </w:p>
    <w:p w:rsidR="00410243" w:rsidRDefault="00410243" w:rsidP="00410243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410243" w:rsidRDefault="00410243" w:rsidP="00410243">
      <w:pPr>
        <w:rPr>
          <w:rFonts w:ascii="Arial Narrow" w:hAnsi="Arial Narrow"/>
        </w:rPr>
      </w:pPr>
    </w:p>
    <w:p w:rsidR="00410243" w:rsidRDefault="00410243" w:rsidP="00410243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„Dostawę podchlorynu sodu w sezonie 2019   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410243" w:rsidRDefault="00410243" w:rsidP="00410243">
      <w:pPr>
        <w:spacing w:line="360" w:lineRule="auto"/>
        <w:jc w:val="both"/>
        <w:rPr>
          <w:rFonts w:ascii="Arial Narrow" w:hAnsi="Arial Narrow"/>
          <w:b/>
        </w:rPr>
      </w:pPr>
    </w:p>
    <w:p w:rsidR="00410243" w:rsidRDefault="00410243" w:rsidP="0041024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410243" w:rsidRDefault="00410243" w:rsidP="0041024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wpłynęło 5  ofert. Za ofertę najkorzystniejszą została uznana oferta złożona przez:</w:t>
      </w:r>
    </w:p>
    <w:p w:rsidR="00410243" w:rsidRDefault="00410243" w:rsidP="0041024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 xml:space="preserve">Zakład </w:t>
      </w:r>
      <w:proofErr w:type="spellStart"/>
      <w:r>
        <w:rPr>
          <w:rFonts w:ascii="Arial Narrow" w:hAnsi="Arial Narrow"/>
          <w:b/>
          <w:sz w:val="22"/>
          <w:szCs w:val="22"/>
        </w:rPr>
        <w:t>Produkcyjno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 – Usługo</w:t>
      </w:r>
      <w:r>
        <w:rPr>
          <w:rFonts w:ascii="Arial Narrow" w:hAnsi="Arial Narrow"/>
          <w:b/>
          <w:sz w:val="22"/>
          <w:szCs w:val="22"/>
        </w:rPr>
        <w:t>wy „GOTIX” W.H. Gotowicz, ul. Me</w:t>
      </w:r>
      <w:bookmarkStart w:id="0" w:name="_GoBack"/>
      <w:bookmarkEnd w:id="0"/>
      <w:r>
        <w:rPr>
          <w:rFonts w:ascii="Arial Narrow" w:hAnsi="Arial Narrow"/>
          <w:b/>
          <w:sz w:val="22"/>
          <w:szCs w:val="22"/>
        </w:rPr>
        <w:t xml:space="preserve">rlina 5, 89-200 Zamość.   </w:t>
      </w:r>
    </w:p>
    <w:p w:rsidR="00410243" w:rsidRDefault="00410243" w:rsidP="0041024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560548" w:rsidRDefault="00560548" w:rsidP="0056054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560548" w:rsidRDefault="00560548" w:rsidP="00560548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560548" w:rsidRDefault="00560548" w:rsidP="00560548">
      <w:pPr>
        <w:jc w:val="both"/>
      </w:pPr>
      <w:r>
        <w:rPr>
          <w:rFonts w:ascii="Arial Narrow" w:hAnsi="Arial Narrow"/>
        </w:rPr>
        <w:tab/>
      </w:r>
    </w:p>
    <w:p w:rsidR="00560548" w:rsidRDefault="00560548" w:rsidP="00560548">
      <w:pPr>
        <w:spacing w:line="360" w:lineRule="auto"/>
        <w:jc w:val="center"/>
        <w:rPr>
          <w:rFonts w:ascii="Arial Narrow" w:hAnsi="Arial Narrow"/>
        </w:rPr>
      </w:pPr>
    </w:p>
    <w:p w:rsidR="00560548" w:rsidRDefault="00560548" w:rsidP="00560548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560548" w:rsidRDefault="00560548" w:rsidP="00560548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:rsidR="00560548" w:rsidRDefault="00560548" w:rsidP="00560548"/>
    <w:p w:rsidR="00560548" w:rsidRDefault="00560548" w:rsidP="00560548"/>
    <w:p w:rsidR="00560548" w:rsidRDefault="00560548" w:rsidP="00560548"/>
    <w:p w:rsidR="00560548" w:rsidRDefault="00560548" w:rsidP="00560548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626C" w:rsidRDefault="00D0626C"/>
    <w:sectPr w:rsidR="00D06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491"/>
    <w:rsid w:val="00410243"/>
    <w:rsid w:val="00560548"/>
    <w:rsid w:val="00922491"/>
    <w:rsid w:val="00D0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C76870-F9E1-4B56-9E81-84148093D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05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60548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560548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605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54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06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2019-05-28T09:12:00Z</cp:lastPrinted>
  <dcterms:created xsi:type="dcterms:W3CDTF">2018-05-30T06:42:00Z</dcterms:created>
  <dcterms:modified xsi:type="dcterms:W3CDTF">2019-05-28T09:13:00Z</dcterms:modified>
</cp:coreProperties>
</file>