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4C0" w:rsidRDefault="00A114C0" w:rsidP="00A114C0"/>
    <w:p w:rsidR="00A114C0" w:rsidRDefault="00A114C0" w:rsidP="00A114C0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26D7AC11" wp14:editId="3AF0C757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4C0" w:rsidRDefault="00A114C0" w:rsidP="00A114C0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A114C0" w:rsidRPr="00514FB3" w:rsidRDefault="00A114C0" w:rsidP="00A114C0">
      <w:pPr>
        <w:pBdr>
          <w:bottom w:val="single" w:sz="12" w:space="1" w:color="auto"/>
        </w:pBdr>
        <w:jc w:val="center"/>
      </w:pPr>
      <w:r w:rsidRPr="00514FB3">
        <w:rPr>
          <w:sz w:val="20"/>
          <w:szCs w:val="20"/>
        </w:rPr>
        <w:t xml:space="preserve">tel. (56) 4624091, </w:t>
      </w:r>
      <w:hyperlink r:id="rId5" w:history="1">
        <w:r w:rsidRPr="00514FB3">
          <w:rPr>
            <w:rStyle w:val="Hipercze"/>
            <w:sz w:val="20"/>
            <w:szCs w:val="20"/>
          </w:rPr>
          <w:t>www.moriw.pl</w:t>
        </w:r>
      </w:hyperlink>
      <w:r w:rsidRPr="00514FB3">
        <w:rPr>
          <w:sz w:val="20"/>
          <w:szCs w:val="20"/>
        </w:rPr>
        <w:t>, email: przetargi@moriw.grudziadz.pl</w:t>
      </w:r>
    </w:p>
    <w:p w:rsidR="00A114C0" w:rsidRDefault="00A114C0" w:rsidP="00A114C0">
      <w:pPr>
        <w:ind w:left="4956"/>
      </w:pPr>
      <w:r>
        <w:t>Grudziądz, dnia 1</w:t>
      </w:r>
      <w:r w:rsidR="00BD507B">
        <w:t>8</w:t>
      </w:r>
      <w:r>
        <w:t xml:space="preserve"> lutego 2020 r.</w:t>
      </w:r>
    </w:p>
    <w:p w:rsidR="00A114C0" w:rsidRPr="00A851D7" w:rsidRDefault="00A114C0" w:rsidP="00A114C0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A114C0" w:rsidRPr="00A851D7" w:rsidRDefault="00A114C0" w:rsidP="00A114C0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A114C0" w:rsidRPr="009E07A1" w:rsidRDefault="00A114C0" w:rsidP="00A114C0">
      <w:pPr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A114C0" w:rsidRPr="009E07A1" w:rsidRDefault="00A114C0" w:rsidP="00A114C0">
      <w:pPr>
        <w:rPr>
          <w:b/>
          <w:color w:val="000000" w:themeColor="text1"/>
        </w:rPr>
      </w:pP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</w:p>
    <w:p w:rsidR="00A114C0" w:rsidRDefault="00A114C0" w:rsidP="00A114C0">
      <w:pPr>
        <w:outlineLvl w:val="0"/>
      </w:pPr>
    </w:p>
    <w:p w:rsidR="00A114C0" w:rsidRPr="00602559" w:rsidRDefault="00A114C0" w:rsidP="00A114C0">
      <w:pPr>
        <w:outlineLvl w:val="0"/>
      </w:pPr>
      <w:r w:rsidRPr="00602559">
        <w:t>MORiW: 23.230.2300.</w:t>
      </w:r>
      <w:r>
        <w:t>6.2020</w:t>
      </w:r>
      <w:r w:rsidRPr="00602559">
        <w:tab/>
      </w:r>
      <w:r w:rsidRPr="00602559">
        <w:tab/>
      </w:r>
      <w:r w:rsidRPr="00602559">
        <w:tab/>
      </w:r>
      <w:r w:rsidRPr="00602559">
        <w:tab/>
      </w:r>
    </w:p>
    <w:p w:rsidR="00A114C0" w:rsidRPr="00602559" w:rsidRDefault="00A114C0" w:rsidP="00A114C0"/>
    <w:p w:rsidR="00A114C0" w:rsidRPr="00602559" w:rsidRDefault="00A114C0" w:rsidP="00A114C0"/>
    <w:p w:rsidR="00A114C0" w:rsidRDefault="00A114C0" w:rsidP="00A114C0"/>
    <w:p w:rsidR="00A114C0" w:rsidRDefault="00A114C0" w:rsidP="00A114C0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„Doposażenie placu zabaw przy                     ul. Staszica 5-7  dla Miejskiego Ośrodka Rekreacji  i Wypoczynku w Grudziądzu ”</w:t>
      </w:r>
      <w:r>
        <w:t xml:space="preserve"> </w:t>
      </w:r>
    </w:p>
    <w:p w:rsidR="00A114C0" w:rsidRDefault="00A114C0" w:rsidP="00A114C0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 w:rsidR="00BD507B">
        <w:rPr>
          <w:b/>
        </w:rPr>
        <w:t>24</w:t>
      </w:r>
      <w:bookmarkStart w:id="0" w:name="_GoBack"/>
      <w:bookmarkEnd w:id="0"/>
      <w:r>
        <w:rPr>
          <w:b/>
        </w:rPr>
        <w:t xml:space="preserve"> lutego 2020 r</w:t>
      </w:r>
      <w:r>
        <w:t xml:space="preserve">. do godz. </w:t>
      </w:r>
      <w:r>
        <w:rPr>
          <w:b/>
        </w:rPr>
        <w:t xml:space="preserve">08:30 </w:t>
      </w:r>
      <w:r>
        <w:t>lub drogą elektroniczną: przetargi@moriw.grudziadz.pl</w:t>
      </w:r>
    </w:p>
    <w:p w:rsidR="00A114C0" w:rsidRDefault="00A114C0" w:rsidP="00A114C0">
      <w:pPr>
        <w:spacing w:line="360" w:lineRule="auto"/>
        <w:jc w:val="both"/>
      </w:pPr>
      <w:r>
        <w:tab/>
        <w:t>W załączeniu przesyłam szczegóły powyższego zapytania.</w:t>
      </w:r>
    </w:p>
    <w:p w:rsidR="00A114C0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>
        <w:t xml:space="preserve">     </w:t>
      </w:r>
      <w:r w:rsidRPr="008A60D1">
        <w:t>Z poważaniem</w:t>
      </w: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 xml:space="preserve">           Dyrektor</w:t>
      </w:r>
    </w:p>
    <w:p w:rsidR="00A114C0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>/-/ Izabela Piwowarska</w:t>
      </w:r>
    </w:p>
    <w:p w:rsidR="00A114C0" w:rsidRDefault="00A114C0" w:rsidP="00A114C0"/>
    <w:p w:rsidR="00A114C0" w:rsidRDefault="00A114C0" w:rsidP="00A114C0">
      <w:pPr>
        <w:spacing w:line="360" w:lineRule="auto"/>
        <w:jc w:val="both"/>
      </w:pPr>
      <w:r>
        <w:tab/>
      </w:r>
    </w:p>
    <w:p w:rsidR="00A114C0" w:rsidRDefault="00A114C0" w:rsidP="00A114C0"/>
    <w:p w:rsidR="00A114C0" w:rsidRDefault="00A114C0" w:rsidP="00A114C0"/>
    <w:p w:rsidR="00A114C0" w:rsidRDefault="00A114C0" w:rsidP="00A114C0"/>
    <w:p w:rsidR="00A114C0" w:rsidRDefault="00A114C0" w:rsidP="00A114C0"/>
    <w:p w:rsidR="00690418" w:rsidRPr="00A114C0" w:rsidRDefault="00690418" w:rsidP="00A114C0"/>
    <w:sectPr w:rsidR="00690418" w:rsidRPr="00A11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90418"/>
    <w:rsid w:val="006C7912"/>
    <w:rsid w:val="0090251E"/>
    <w:rsid w:val="00A114C0"/>
    <w:rsid w:val="00BD507B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2020-02-18T13:41:00Z</cp:lastPrinted>
  <dcterms:created xsi:type="dcterms:W3CDTF">2017-07-17T06:43:00Z</dcterms:created>
  <dcterms:modified xsi:type="dcterms:W3CDTF">2020-02-18T13:41:00Z</dcterms:modified>
</cp:coreProperties>
</file>